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17" w:rsidRDefault="00FD4717" w:rsidP="00FD4717">
      <w:pPr>
        <w:tabs>
          <w:tab w:val="left" w:pos="1049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(вариант)</w:t>
      </w:r>
    </w:p>
    <w:p w:rsidR="00FD4717" w:rsidRDefault="00FD4717" w:rsidP="00FD4717">
      <w:pPr>
        <w:pStyle w:val="a5"/>
        <w:tabs>
          <w:tab w:val="left" w:pos="10490"/>
        </w:tabs>
        <w:ind w:firstLine="0"/>
        <w:rPr>
          <w:b/>
          <w:sz w:val="24"/>
          <w:szCs w:val="24"/>
        </w:rPr>
      </w:pPr>
    </w:p>
    <w:p w:rsidR="00FD4717" w:rsidRDefault="00FD4717" w:rsidP="00FD4717">
      <w:pPr>
        <w:pStyle w:val="a5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И К А З</w:t>
      </w:r>
    </w:p>
    <w:p w:rsidR="00FD4717" w:rsidRDefault="00FD4717" w:rsidP="00FD4717">
      <w:pPr>
        <w:pStyle w:val="a5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FD4717" w:rsidRDefault="00FD4717" w:rsidP="00FD4717">
      <w:pPr>
        <w:pStyle w:val="a5"/>
        <w:tabs>
          <w:tab w:val="left" w:pos="1049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p w:rsidR="00FD4717" w:rsidRDefault="00FD4717" w:rsidP="00FD4717">
      <w:pPr>
        <w:pStyle w:val="a5"/>
        <w:tabs>
          <w:tab w:val="left" w:pos="10490"/>
        </w:tabs>
        <w:ind w:firstLine="0"/>
        <w:jc w:val="center"/>
        <w:rPr>
          <w:sz w:val="24"/>
          <w:szCs w:val="24"/>
        </w:rPr>
      </w:pPr>
    </w:p>
    <w:p w:rsidR="00FD4717" w:rsidRDefault="00FD4717" w:rsidP="00FD4717">
      <w:pPr>
        <w:pStyle w:val="a5"/>
        <w:tabs>
          <w:tab w:val="left" w:pos="1049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"__"_________  200__ г</w:t>
      </w:r>
      <w:r>
        <w:rPr>
          <w:b/>
          <w:sz w:val="24"/>
          <w:szCs w:val="24"/>
        </w:rPr>
        <w:t xml:space="preserve">.     </w:t>
      </w:r>
      <w:bookmarkStart w:id="0" w:name="_GoBack"/>
      <w:bookmarkEnd w:id="0"/>
      <w:r>
        <w:rPr>
          <w:sz w:val="24"/>
          <w:szCs w:val="24"/>
        </w:rPr>
        <w:t xml:space="preserve">                         № ___</w:t>
      </w:r>
    </w:p>
    <w:p w:rsidR="00FD4717" w:rsidRDefault="00FD4717" w:rsidP="00FD4717">
      <w:pPr>
        <w:pStyle w:val="a5"/>
        <w:tabs>
          <w:tab w:val="left" w:pos="10490"/>
        </w:tabs>
        <w:rPr>
          <w:sz w:val="24"/>
          <w:szCs w:val="24"/>
        </w:rPr>
      </w:pPr>
    </w:p>
    <w:p w:rsidR="00FD4717" w:rsidRDefault="00FD4717" w:rsidP="00FD4717">
      <w:pPr>
        <w:pStyle w:val="a5"/>
        <w:tabs>
          <w:tab w:val="left" w:pos="10490"/>
        </w:tabs>
        <w:rPr>
          <w:sz w:val="24"/>
          <w:szCs w:val="24"/>
        </w:rPr>
      </w:pP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 организации выдачи удостоверений</w:t>
      </w: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отсрочке от призыва на военную </w:t>
      </w: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службу гражданам, забронированным </w:t>
      </w: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предприятием, при объявлении </w:t>
      </w: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мобилизации и в военное время </w:t>
      </w:r>
    </w:p>
    <w:p w:rsidR="00FD4717" w:rsidRDefault="00FD4717" w:rsidP="00FD4717">
      <w:pPr>
        <w:tabs>
          <w:tab w:val="left" w:pos="10490"/>
        </w:tabs>
        <w:jc w:val="both"/>
        <w:rPr>
          <w:b/>
        </w:rPr>
      </w:pP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Во исполнение Федеральных законов Российской Федерации от </w:t>
      </w:r>
      <w:smartTag w:uri="urn:schemas-microsoft-com:office:smarttags" w:element="date">
        <w:smartTagPr>
          <w:attr w:name="Year" w:val="1996"/>
          <w:attr w:name="Day" w:val="31"/>
          <w:attr w:name="Month" w:val="5"/>
          <w:attr w:name="ls" w:val="trans"/>
        </w:smartTagPr>
        <w:r>
          <w:rPr>
            <w:sz w:val="22"/>
            <w:szCs w:val="22"/>
          </w:rPr>
          <w:t>31 мая 1996 года</w:t>
        </w:r>
      </w:smartTag>
      <w:r>
        <w:rPr>
          <w:sz w:val="22"/>
          <w:szCs w:val="22"/>
        </w:rPr>
        <w:t xml:space="preserve"> «Об обороне», от </w:t>
      </w:r>
      <w:smartTag w:uri="urn:schemas-microsoft-com:office:smarttags" w:element="date">
        <w:smartTagPr>
          <w:attr w:name="Year" w:val="1998"/>
          <w:attr w:name="Day" w:val="28"/>
          <w:attr w:name="Month" w:val="3"/>
          <w:attr w:name="ls" w:val="trans"/>
        </w:smartTagPr>
        <w:r>
          <w:rPr>
            <w:sz w:val="22"/>
            <w:szCs w:val="22"/>
          </w:rPr>
          <w:t>28 марта 1998 года</w:t>
        </w:r>
      </w:smartTag>
      <w:r>
        <w:rPr>
          <w:sz w:val="22"/>
          <w:szCs w:val="22"/>
        </w:rPr>
        <w:t xml:space="preserve"> «О воинской обязанности и военной службе», от </w:t>
      </w:r>
      <w:smartTag w:uri="urn:schemas-microsoft-com:office:smarttags" w:element="date">
        <w:smartTagPr>
          <w:attr w:name="Year" w:val="1997"/>
          <w:attr w:name="Day" w:val="26"/>
          <w:attr w:name="Month" w:val="2"/>
          <w:attr w:name="ls" w:val="trans"/>
        </w:smartTagPr>
        <w:r>
          <w:rPr>
            <w:sz w:val="22"/>
            <w:szCs w:val="22"/>
          </w:rPr>
          <w:t>26 февраля 1997 года</w:t>
        </w:r>
      </w:smartTag>
      <w:r>
        <w:rPr>
          <w:sz w:val="22"/>
          <w:szCs w:val="22"/>
        </w:rPr>
        <w:t>, «О мобилизационной подготовке и мобилизации в Российской Федерации», «Инструкции по бронированию на период мобилизации и в военное время граждан Российской Федерации, пребывающих в запасе…», и в целях своевременной выдачи Удостоверений об отсрочке от призыва на военную службу гражданам, пребывающих в запасе и забронированных за предприятием, при объявлении мобилизации,</w:t>
      </w:r>
    </w:p>
    <w:p w:rsidR="00FD4717" w:rsidRDefault="00FD4717" w:rsidP="00FD4717">
      <w:pPr>
        <w:tabs>
          <w:tab w:val="left" w:pos="104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FD4717" w:rsidRDefault="00FD4717" w:rsidP="00FD4717">
      <w:pPr>
        <w:tabs>
          <w:tab w:val="left" w:pos="104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ПРИКАЗЫВАЮ:</w:t>
      </w:r>
    </w:p>
    <w:p w:rsidR="00FD4717" w:rsidRDefault="00FD4717" w:rsidP="00FD4717">
      <w:pPr>
        <w:tabs>
          <w:tab w:val="left" w:pos="10490"/>
        </w:tabs>
        <w:jc w:val="both"/>
        <w:rPr>
          <w:b/>
          <w:sz w:val="22"/>
          <w:szCs w:val="22"/>
        </w:rPr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ind w:firstLine="435"/>
        <w:jc w:val="both"/>
        <w:rPr>
          <w:sz w:val="22"/>
          <w:szCs w:val="22"/>
        </w:rPr>
      </w:pPr>
      <w:r>
        <w:rPr>
          <w:sz w:val="22"/>
          <w:szCs w:val="22"/>
        </w:rPr>
        <w:t>1. Сбор и оповещение граждан, пребывающих в запасе и находящихся на специальном воинском учете, а также ответственных и уполномоченных за вручение удостоверений об отсрочке в рабочее и в нерабочее время возложить на начальника отдела кадров _________________________.</w:t>
      </w: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ind w:firstLine="4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(Фамилия, инициалы) </w:t>
      </w: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ind w:firstLine="4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План </w:t>
      </w:r>
      <w:proofErr w:type="gramStart"/>
      <w:r>
        <w:rPr>
          <w:sz w:val="22"/>
          <w:szCs w:val="22"/>
        </w:rPr>
        <w:t>мероприятий  по</w:t>
      </w:r>
      <w:proofErr w:type="gramEnd"/>
      <w:r>
        <w:rPr>
          <w:sz w:val="22"/>
          <w:szCs w:val="22"/>
        </w:rPr>
        <w:t xml:space="preserve"> вручению  удостоверений об отсрочке от призыва на военную службу по мобилизации  и в военное время забронированным гражданам, пребывающим в запасе, и приложения к нему: </w:t>
      </w:r>
    </w:p>
    <w:p w:rsidR="00FD4717" w:rsidRDefault="00FD4717" w:rsidP="00FD4717">
      <w:pPr>
        <w:pStyle w:val="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Приложение № 1. Список должностных лиц, ответственных за вручение удостоверений об отсрочке от призыва по мобилизации и в военное время в отделах и цехах.  </w:t>
      </w:r>
    </w:p>
    <w:p w:rsidR="00FD4717" w:rsidRDefault="00FD4717" w:rsidP="00FD4717">
      <w:pPr>
        <w:pStyle w:val="1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Приложение № 2. Список уполномоченными для вручения удостоверений об отсрочке от призыва по мобилизации и в военное время в отделах и цехах.</w:t>
      </w: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ind w:firstLine="4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При объявлении мобилизации, уполномоченным для вручения удостоверений получить удостоверения об отсрочке у инспектора ВУС (ответственного, за ведение воинского учета и бронирования) _________________________ </w:t>
      </w:r>
      <w:proofErr w:type="gramStart"/>
      <w:r>
        <w:t>в сроки</w:t>
      </w:r>
      <w:proofErr w:type="gramEnd"/>
      <w:r>
        <w:t xml:space="preserve"> установленные планом.</w:t>
      </w: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ind w:firstLine="435"/>
        <w:jc w:val="both"/>
        <w:rPr>
          <w:sz w:val="20"/>
          <w:szCs w:val="20"/>
        </w:rPr>
      </w:pPr>
      <w:r>
        <w:rPr>
          <w:sz w:val="20"/>
          <w:szCs w:val="20"/>
        </w:rPr>
        <w:t>(Фамилия, инициалы)</w:t>
      </w: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  <w:r>
        <w:t xml:space="preserve">         Вручение удостоверений об отсрочке от призыва на военное время на период мобилизации и в военное время гражданам, состоящих на воинском учете и забронированных за предприятием, организовать в соответствии с требованиями «Инструкции по бронированию на период мобилизации и в военное время граждан, пребывающих в запасе…». Об окончании и результатах вручения удостоверений об </w:t>
      </w:r>
      <w:proofErr w:type="gramStart"/>
      <w:r>
        <w:t>отсрочке  доложить</w:t>
      </w:r>
      <w:proofErr w:type="gramEnd"/>
      <w:r>
        <w:t xml:space="preserve"> ответственному должностному лицу за выдачу удостоверений по цеху (отделу). Удостоверения об отсрочке, которые по каким либо причинам не были вручены, сдать инспектору ВУС </w:t>
      </w:r>
      <w:r>
        <w:rPr>
          <w:sz w:val="22"/>
          <w:szCs w:val="22"/>
        </w:rPr>
        <w:t xml:space="preserve">(ответственного за ведение воинского учета и </w:t>
      </w:r>
      <w:proofErr w:type="gramStart"/>
      <w:r>
        <w:rPr>
          <w:sz w:val="22"/>
          <w:szCs w:val="22"/>
        </w:rPr>
        <w:t>бронирования)</w:t>
      </w:r>
      <w:r>
        <w:t>и</w:t>
      </w:r>
      <w:proofErr w:type="gramEnd"/>
      <w:r>
        <w:t xml:space="preserve"> доложить причины их невручения. </w:t>
      </w: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</w:p>
    <w:p w:rsidR="00FD4717" w:rsidRDefault="00FD4717" w:rsidP="00FD4717">
      <w:pPr>
        <w:pStyle w:val="a3"/>
        <w:tabs>
          <w:tab w:val="left" w:pos="1049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Ответственность за своевременность и правильность вручения удостоверений об отсрочке от призыва на военную службу по мобилизации и в военное время, за подготовку ответственных и уполномоченных по вручению удостоверений (форма № 4) на </w:t>
      </w:r>
      <w:proofErr w:type="gramStart"/>
      <w:r>
        <w:rPr>
          <w:sz w:val="22"/>
          <w:szCs w:val="22"/>
        </w:rPr>
        <w:t>предприятии  возложить</w:t>
      </w:r>
      <w:proofErr w:type="gramEnd"/>
      <w:r>
        <w:rPr>
          <w:sz w:val="22"/>
          <w:szCs w:val="22"/>
        </w:rPr>
        <w:t xml:space="preserve"> на начальника отдела кадров ___________________.</w:t>
      </w:r>
    </w:p>
    <w:p w:rsidR="00FD4717" w:rsidRDefault="00FD4717" w:rsidP="00FD4717">
      <w:pPr>
        <w:pStyle w:val="a3"/>
        <w:tabs>
          <w:tab w:val="left" w:pos="1049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(Фамилия, инициалы)</w:t>
      </w:r>
    </w:p>
    <w:p w:rsidR="00FD4717" w:rsidRDefault="00FD4717" w:rsidP="00FD4717">
      <w:pPr>
        <w:tabs>
          <w:tab w:val="left" w:pos="10490"/>
        </w:tabs>
        <w:jc w:val="both"/>
        <w:rPr>
          <w:sz w:val="20"/>
          <w:szCs w:val="20"/>
        </w:rPr>
      </w:pP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5. Начальникам цехов (отделов, служб) предприятия, дежурным мастерам и другим ответственным должностным лицам обеспечить полноту, своевременность и правильность вручения удостоверений об отсрочке от призыва гражданам, пребывающим в запасе и находящихся на специальном воинском учете, в установленные сроки. </w:t>
      </w: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Руководителям структурных подразделений, которые находятся за пределами территории предприятия, организовать охрану доставки при необходимости выделить автомобиль для доставки удостоверений.         </w:t>
      </w: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Об окончании вручения удостоверений и причинах их невручения проинформировать начальника отдела кадров. </w:t>
      </w:r>
    </w:p>
    <w:p w:rsidR="00FD4717" w:rsidRDefault="00FD4717" w:rsidP="00FD4717">
      <w:pPr>
        <w:pStyle w:val="a3"/>
        <w:tabs>
          <w:tab w:val="left" w:pos="10490"/>
        </w:tabs>
        <w:ind w:firstLine="330"/>
        <w:jc w:val="both"/>
        <w:rPr>
          <w:sz w:val="6"/>
          <w:szCs w:val="6"/>
        </w:rPr>
      </w:pPr>
    </w:p>
    <w:p w:rsidR="00FD4717" w:rsidRDefault="00FD4717" w:rsidP="00FD4717">
      <w:pPr>
        <w:pStyle w:val="a3"/>
        <w:tabs>
          <w:tab w:val="left" w:pos="1049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6. Начальнику отдела кадров _______________________ при объявлении мобилизации организовать </w:t>
      </w:r>
    </w:p>
    <w:p w:rsidR="00FD4717" w:rsidRDefault="00FD4717" w:rsidP="00FD4717">
      <w:pPr>
        <w:pStyle w:val="a3"/>
        <w:tabs>
          <w:tab w:val="left" w:pos="10490"/>
        </w:tabs>
        <w:spacing w:after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0"/>
          <w:szCs w:val="20"/>
        </w:rPr>
        <w:t>(фамилия, инициалы)</w:t>
      </w:r>
    </w:p>
    <w:p w:rsidR="00FD4717" w:rsidRDefault="00FD4717" w:rsidP="00FD4717">
      <w:pPr>
        <w:pStyle w:val="a3"/>
        <w:tabs>
          <w:tab w:val="left" w:pos="1049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над выдачей удостоверений об отсрочке от призыва на военную службу забронированным гражданам, пребывающим в запасе и работающих на предприятии. По окончанию вручения удостоверений забронированным гражданам, пребывающих в </w:t>
      </w:r>
      <w:proofErr w:type="gramStart"/>
      <w:r>
        <w:rPr>
          <w:sz w:val="22"/>
          <w:szCs w:val="22"/>
        </w:rPr>
        <w:t>запасе,  организовать</w:t>
      </w:r>
      <w:proofErr w:type="gramEnd"/>
      <w:r>
        <w:rPr>
          <w:sz w:val="22"/>
          <w:szCs w:val="22"/>
        </w:rPr>
        <w:t xml:space="preserve"> сдачу в 7-дневный срок чистых бланков и не врученные удостоверений в отдел военного комиссариата по Самарской области по </w:t>
      </w:r>
      <w:proofErr w:type="spellStart"/>
      <w:r>
        <w:rPr>
          <w:sz w:val="22"/>
          <w:szCs w:val="22"/>
        </w:rPr>
        <w:t>г.о</w:t>
      </w:r>
      <w:proofErr w:type="spellEnd"/>
      <w:r>
        <w:rPr>
          <w:sz w:val="22"/>
          <w:szCs w:val="22"/>
        </w:rPr>
        <w:t xml:space="preserve">. Самара. </w:t>
      </w:r>
    </w:p>
    <w:p w:rsidR="00FD4717" w:rsidRDefault="00FD4717" w:rsidP="00FD4717">
      <w:pPr>
        <w:pStyle w:val="a3"/>
        <w:tabs>
          <w:tab w:val="left" w:pos="10490"/>
        </w:tabs>
        <w:ind w:firstLine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Настоящий приказ объявить руководителям структурных подразделений, должностным лицам ответственным за вручение удостоверений об отсрочке на военную службу и уполномоченным довести под роспись. </w:t>
      </w:r>
    </w:p>
    <w:p w:rsidR="00FD4717" w:rsidRDefault="00FD4717" w:rsidP="00FD4717">
      <w:pPr>
        <w:pStyle w:val="1"/>
        <w:tabs>
          <w:tab w:val="left" w:pos="10490"/>
        </w:tabs>
        <w:ind w:firstLine="330"/>
        <w:rPr>
          <w:sz w:val="22"/>
          <w:szCs w:val="22"/>
        </w:rPr>
      </w:pPr>
      <w:r>
        <w:rPr>
          <w:sz w:val="22"/>
          <w:szCs w:val="22"/>
        </w:rPr>
        <w:t>8. Контроль за исполнением настоящего приказа возложить на заместителя руководителя предприятия _____________________________________________________</w:t>
      </w:r>
    </w:p>
    <w:p w:rsidR="00FD4717" w:rsidRDefault="00FD4717" w:rsidP="00FD4717">
      <w:pPr>
        <w:pStyle w:val="a3"/>
        <w:tabs>
          <w:tab w:val="left" w:pos="10490"/>
        </w:tabs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0"/>
          <w:szCs w:val="20"/>
        </w:rPr>
        <w:t>(должность, инициалы, фамилия)</w:t>
      </w:r>
    </w:p>
    <w:p w:rsidR="00FD4717" w:rsidRDefault="00FD4717" w:rsidP="00FD4717">
      <w:pPr>
        <w:pStyle w:val="a3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FD4717" w:rsidRDefault="00FD4717" w:rsidP="00FD4717">
      <w:pPr>
        <w:pStyle w:val="a3"/>
        <w:tabs>
          <w:tab w:val="left" w:pos="10490"/>
        </w:tabs>
        <w:rPr>
          <w:sz w:val="22"/>
          <w:szCs w:val="22"/>
        </w:rPr>
      </w:pPr>
    </w:p>
    <w:p w:rsidR="00FD4717" w:rsidRDefault="00FD4717" w:rsidP="00FD4717">
      <w:pPr>
        <w:pStyle w:val="1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        ______________      _________________________</w:t>
      </w:r>
    </w:p>
    <w:p w:rsidR="00FD4717" w:rsidRDefault="00FD4717" w:rsidP="00FD4717">
      <w:pPr>
        <w:pStyle w:val="1"/>
        <w:widowControl/>
        <w:tabs>
          <w:tab w:val="left" w:pos="10490"/>
        </w:tabs>
        <w:jc w:val="both"/>
      </w:pPr>
      <w:r>
        <w:t xml:space="preserve">                (должность </w:t>
      </w:r>
      <w:proofErr w:type="gramStart"/>
      <w:r>
        <w:t xml:space="preserve">руководителя)   </w:t>
      </w:r>
      <w:proofErr w:type="gramEnd"/>
      <w:r>
        <w:t xml:space="preserve">                               (подпись)                   (инициалы имени, фамилия)          </w:t>
      </w:r>
    </w:p>
    <w:p w:rsidR="00FD4717" w:rsidRDefault="00FD4717" w:rsidP="00FD4717">
      <w:pPr>
        <w:pStyle w:val="1"/>
        <w:widowControl/>
        <w:tabs>
          <w:tab w:val="left" w:pos="10490"/>
        </w:tabs>
        <w:ind w:firstLine="709"/>
        <w:jc w:val="both"/>
      </w:pP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Приказ доведен: </w:t>
      </w:r>
      <w:proofErr w:type="gramStart"/>
      <w:r>
        <w:rPr>
          <w:sz w:val="22"/>
          <w:szCs w:val="22"/>
        </w:rPr>
        <w:t>1._</w:t>
      </w:r>
      <w:proofErr w:type="gramEnd"/>
      <w:r>
        <w:rPr>
          <w:sz w:val="22"/>
          <w:szCs w:val="22"/>
        </w:rPr>
        <w:t>____________________</w:t>
      </w: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2._____________________</w:t>
      </w:r>
    </w:p>
    <w:p w:rsidR="00FD4717" w:rsidRDefault="00FD4717" w:rsidP="00FD4717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3._____________________</w:t>
      </w: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Примечание:</w:t>
      </w: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Сигнал о начале мобилизации передается на предприятие по телефону оперативным дежурным по военному комиссариату (отделу военного </w:t>
      </w:r>
      <w:proofErr w:type="gramStart"/>
      <w:r>
        <w:rPr>
          <w:sz w:val="22"/>
          <w:szCs w:val="22"/>
        </w:rPr>
        <w:t>комиссариата)  дежурному</w:t>
      </w:r>
      <w:proofErr w:type="gramEnd"/>
      <w:r>
        <w:rPr>
          <w:sz w:val="22"/>
          <w:szCs w:val="22"/>
        </w:rPr>
        <w:t xml:space="preserve"> по предприятию или  руководителю предприятия.</w:t>
      </w: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  <w:r>
        <w:t xml:space="preserve">     2. Порядок действия при получении сигнала определяется соответствующей инструкцией </w:t>
      </w: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  <w:r>
        <w:t xml:space="preserve">(планом). </w:t>
      </w: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FD4717" w:rsidRDefault="00FD4717" w:rsidP="00FD4717">
      <w:pPr>
        <w:tabs>
          <w:tab w:val="num" w:pos="360"/>
          <w:tab w:val="num" w:pos="795"/>
          <w:tab w:val="left" w:pos="10490"/>
        </w:tabs>
        <w:jc w:val="both"/>
      </w:pPr>
    </w:p>
    <w:p w:rsidR="00A73BB7" w:rsidRDefault="005245D9"/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AA"/>
    <w:rsid w:val="005245D9"/>
    <w:rsid w:val="00A535DC"/>
    <w:rsid w:val="00D043AA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D0D7-0636-409A-B4E4-63708F9B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47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D4717"/>
    <w:pPr>
      <w:spacing w:after="120"/>
    </w:pPr>
  </w:style>
  <w:style w:type="character" w:customStyle="1" w:styleId="a4">
    <w:name w:val="Основной текст Знак"/>
    <w:basedOn w:val="a0"/>
    <w:link w:val="a3"/>
    <w:rsid w:val="00FD4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FD471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2021-04-08T07:09:00Z</dcterms:created>
  <dcterms:modified xsi:type="dcterms:W3CDTF">2021-04-08T09:37:00Z</dcterms:modified>
</cp:coreProperties>
</file>